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חברים ומקומות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מבנה "יש לי / אין לי" לביטוי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כיווני צפון ודרום ומקומות מרכזיים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היחס ל/ב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יש דבר ברשותי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בדרום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נעמי שמר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החרמון הוא הר בצפון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מצפה רמון נמצא בדרום, בנגב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הכנרת נמצאת בצפון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מקומות בצפון ובדרום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גלויה הכוללת פנייה אישית, תיאור מקום (צפון/דרום, ים/הר/מדבר) ושימוש נכון במבנה "יש לי/אין לי" ובמילות היחס ל/ב.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שימוש נכון במבנה יש לי/אין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מקומות צפון/דרום לפי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"ל" (כיוון, יעד) ל-"ב" (מיקום, שהייה)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לפני מילוי הדף כדי לחזק את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לכתוב את הגלויה בזוגות ולשתף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במפת ישראל בכיתה כדי לסמן את המקומות מהיחידה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חברים ומקומות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הזו נלמד על השיר "יש לי חבר" של נעמי שמר, נתרגל את המבנה "יש לי / אין לי" ונכיר מקומות בצפון ובדרום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  ·  לי  ·  צפון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"יש לי"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 דבר ברשותי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לי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אני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כיוון נמצא הנגב?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כתב/ה את השיר "יש לי חבר"?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נעמי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ידוע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החרמון נמצא בצפון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מצפה רמון נמצא בצפון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הכנרת היא ים (אגם) בצפון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יש __________ חבר באילת.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הגליל נמצא ב__________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אנחנו נוסעים __________ חיפה.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מקומות בצפון ובדרום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הגליל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הנגב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דרום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גלויה קצרה לחבר או לחברה שגרים במקום אחר בארץ. ספרו להם על מקום שאתם אוהבים ועל משהו שיש לכם או אין לכם שם.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עם "יש לי" ומשפט אחד עם "אין לי".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מקומות בצפון הארץ ושני מקומות בדרום.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חברים ומקומות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